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17" w:rsidRDefault="00887117" w:rsidP="00887117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АДМИНИСТРАЦИЯ  НОВОБЕЛЯНСКОГО СЕЛЬСКОГО ПОСЕЛЕНИЯ КАНТЕМИРОВСКОГО МУНИЦИПАЛЬНОГО РАЙОНА </w:t>
      </w:r>
    </w:p>
    <w:p w:rsidR="00887117" w:rsidRDefault="00887117" w:rsidP="00887117">
      <w:pPr>
        <w:pStyle w:val="a3"/>
        <w:spacing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ВОРОНЕЖСКОЙ ОБЛАСТИ</w:t>
      </w:r>
    </w:p>
    <w:p w:rsidR="00887117" w:rsidRDefault="00887117" w:rsidP="00887117">
      <w:pPr>
        <w:pStyle w:val="a3"/>
        <w:spacing w:before="280" w:after="28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РАСПОРЯЖЕНИЕ</w:t>
      </w:r>
    </w:p>
    <w:p w:rsidR="00887117" w:rsidRDefault="00887117" w:rsidP="00887117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  <w:r w:rsidRPr="00887117">
        <w:rPr>
          <w:rFonts w:ascii="Times New Roman" w:hAnsi="Times New Roman" w:cs="Times New Roman"/>
          <w:color w:val="000000"/>
        </w:rPr>
        <w:t>№ 40 от 15.010.2020 года</w:t>
      </w:r>
    </w:p>
    <w:p w:rsidR="00887117" w:rsidRDefault="00887117" w:rsidP="00887117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с. Новобелая</w:t>
      </w:r>
    </w:p>
    <w:p w:rsidR="00887117" w:rsidRDefault="00887117" w:rsidP="00887117">
      <w:pPr>
        <w:pStyle w:val="a3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Об утверждении отчета об исполнении</w:t>
      </w:r>
    </w:p>
    <w:p w:rsidR="00887117" w:rsidRDefault="00887117" w:rsidP="00887117">
      <w:pPr>
        <w:pStyle w:val="a3"/>
        <w:spacing w:beforeAutospacing="0" w:after="0" w:afterAutospacing="0" w:line="113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бюджета сельского поселения</w:t>
      </w:r>
      <w:r w:rsidR="00FE2D54">
        <w:rPr>
          <w:rFonts w:ascii="Times New Roman" w:hAnsi="Times New Roman" w:cs="Times New Roman"/>
          <w:color w:val="000000"/>
        </w:rPr>
        <w:t xml:space="preserve"> и численности муниципальных служащих</w:t>
      </w:r>
    </w:p>
    <w:p w:rsidR="00887117" w:rsidRDefault="00887117" w:rsidP="00887117">
      <w:pPr>
        <w:pStyle w:val="a3"/>
        <w:spacing w:before="280" w:beforeAutospacing="0" w:after="280" w:afterAutospacing="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за 3 квартал 2020 года</w:t>
      </w:r>
    </w:p>
    <w:p w:rsidR="00887117" w:rsidRDefault="00887117" w:rsidP="00887117">
      <w:pPr>
        <w:pStyle w:val="a3"/>
        <w:spacing w:before="280" w:after="280" w:line="113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соответствии с пунктом 5 статьи 264.2 Бюджетного кодекса Российской Федерации </w:t>
      </w:r>
      <w:r w:rsidRPr="00887117">
        <w:rPr>
          <w:rFonts w:ascii="Times New Roman" w:hAnsi="Times New Roman" w:cs="Times New Roman"/>
          <w:color w:val="000000"/>
        </w:rPr>
        <w:t xml:space="preserve">и пунктом 3 статьи 65 Положения о бюджетном процессе </w:t>
      </w:r>
      <w:r>
        <w:rPr>
          <w:rFonts w:ascii="Times New Roman" w:hAnsi="Times New Roman" w:cs="Times New Roman"/>
          <w:color w:val="000000"/>
          <w:highlight w:val="white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highlight w:val="white"/>
        </w:rPr>
        <w:t>Новобелянском</w:t>
      </w:r>
      <w:proofErr w:type="spellEnd"/>
      <w:r>
        <w:rPr>
          <w:rFonts w:ascii="Times New Roman" w:hAnsi="Times New Roman" w:cs="Times New Roman"/>
          <w:color w:val="000000"/>
          <w:highlight w:val="white"/>
        </w:rPr>
        <w:t xml:space="preserve"> сельском поселении, утвержденного Решением Совета Народных депутатов Новобелянского сельского поселения Кантемировского муниципального района Воронежской области</w:t>
      </w:r>
      <w:r w:rsidRPr="00887117">
        <w:rPr>
          <w:rFonts w:ascii="Times New Roman" w:hAnsi="Times New Roman" w:cs="Times New Roman"/>
          <w:color w:val="000000"/>
        </w:rPr>
        <w:t xml:space="preserve"> от 16.11.2011г №11,</w:t>
      </w:r>
      <w:r>
        <w:rPr>
          <w:rFonts w:ascii="Times New Roman" w:hAnsi="Times New Roman" w:cs="Times New Roman"/>
          <w:color w:val="000000"/>
        </w:rPr>
        <w:t xml:space="preserve"> администрация Новобелянского сельского поселения Кантемировского муниципального района Воронежской области</w:t>
      </w:r>
    </w:p>
    <w:p w:rsidR="00887117" w:rsidRDefault="00887117" w:rsidP="00887117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ПОСТАНОВЛЯЕТ:</w:t>
      </w:r>
    </w:p>
    <w:p w:rsidR="00887117" w:rsidRDefault="00887117" w:rsidP="00887117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Утвердить отчет об исполнении бюджета сельского поселения за 3 квартал 2020 года по доходам в сумме 3 117 690,33  рублей, по расходам в сумме 3 954 447,84 рублей с превышением расходов над доходами (дефицит бюджета сельского поселения) в сумме 836 757,51 рублей (приложение 1).</w:t>
      </w:r>
    </w:p>
    <w:p w:rsidR="00887117" w:rsidRDefault="00887117" w:rsidP="00887117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2. Принять к сведению:</w:t>
      </w:r>
    </w:p>
    <w:p w:rsidR="00887117" w:rsidRDefault="00887117" w:rsidP="00887117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информацию о численности муниципальных служащих органов местного самоуправления, работников муниципальных учреждений Новобелянского сельского поселения Кантемировского муниципального района с указанием фактических затрат на их содержание за 3 квартал 2020 года. (Приложение 2).</w:t>
      </w:r>
    </w:p>
    <w:p w:rsidR="00887117" w:rsidRDefault="00887117" w:rsidP="00887117">
      <w:pPr>
        <w:pStyle w:val="a3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3. Распоряжение вступает в силу со дня обнародования и подлежит размещению на официальном сайте Новобелянского сельского поселения Кантемировского муниципального района</w:t>
      </w:r>
    </w:p>
    <w:p w:rsidR="00887117" w:rsidRDefault="00887117" w:rsidP="00887117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</w:p>
    <w:p w:rsidR="00887117" w:rsidRDefault="00887117" w:rsidP="00887117">
      <w:pPr>
        <w:pStyle w:val="a3"/>
        <w:spacing w:before="280" w:after="2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И.о</w:t>
      </w:r>
      <w:proofErr w:type="gramStart"/>
      <w:r>
        <w:rPr>
          <w:rFonts w:ascii="Times New Roman" w:hAnsi="Times New Roman" w:cs="Times New Roman"/>
          <w:color w:val="000000"/>
        </w:rPr>
        <w:t>.г</w:t>
      </w:r>
      <w:proofErr w:type="gramEnd"/>
      <w:r>
        <w:rPr>
          <w:rFonts w:ascii="Times New Roman" w:hAnsi="Times New Roman" w:cs="Times New Roman"/>
          <w:color w:val="000000"/>
        </w:rPr>
        <w:t xml:space="preserve">лавы администрации Новобелянского сельского поселения                  </w:t>
      </w:r>
      <w:proofErr w:type="spellStart"/>
      <w:r>
        <w:rPr>
          <w:rFonts w:ascii="Times New Roman" w:hAnsi="Times New Roman" w:cs="Times New Roman"/>
          <w:color w:val="000000"/>
        </w:rPr>
        <w:t>Н.П.Девицкая</w:t>
      </w:r>
      <w:proofErr w:type="spellEnd"/>
    </w:p>
    <w:p w:rsidR="00887117" w:rsidRDefault="00887117" w:rsidP="0088711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1gif"/>
        <w:spacing w:before="280" w:after="28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Autospacing="0" w:after="0" w:afterAutospacing="0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Приложение №  2</w:t>
      </w:r>
    </w:p>
    <w:p w:rsidR="00887117" w:rsidRDefault="00887117" w:rsidP="00887117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к  </w:t>
      </w:r>
      <w:proofErr w:type="spellStart"/>
      <w:r>
        <w:rPr>
          <w:rFonts w:ascii="Times New Roman" w:hAnsi="Times New Roman" w:cs="Times New Roman"/>
        </w:rPr>
        <w:t>распоряжениюю</w:t>
      </w:r>
      <w:proofErr w:type="spellEnd"/>
      <w:r>
        <w:rPr>
          <w:rFonts w:ascii="Times New Roman" w:hAnsi="Times New Roman" w:cs="Times New Roman"/>
        </w:rPr>
        <w:t xml:space="preserve"> администрации</w:t>
      </w:r>
    </w:p>
    <w:p w:rsidR="00887117" w:rsidRDefault="00887117" w:rsidP="00887117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Новобелянского сельского поселения</w:t>
      </w:r>
    </w:p>
    <w:p w:rsidR="00887117" w:rsidRDefault="00887117" w:rsidP="00887117">
      <w:pPr>
        <w:pStyle w:val="msonormalbullet2gif"/>
        <w:spacing w:beforeAutospacing="0" w:after="0" w:afterAutospacing="0"/>
        <w:jc w:val="right"/>
        <w:rPr>
          <w:rFonts w:ascii="Times New Roman" w:hAnsi="Times New Roman" w:cs="Times New Roman"/>
        </w:rPr>
      </w:pPr>
      <w:r w:rsidRPr="00887117">
        <w:rPr>
          <w:rFonts w:ascii="Times New Roman" w:hAnsi="Times New Roman" w:cs="Times New Roman"/>
        </w:rPr>
        <w:t xml:space="preserve"> от 15.10.2020г. № </w:t>
      </w:r>
      <w:r>
        <w:rPr>
          <w:rFonts w:ascii="Times New Roman" w:hAnsi="Times New Roman" w:cs="Times New Roman"/>
        </w:rPr>
        <w:t>40</w:t>
      </w:r>
    </w:p>
    <w:p w:rsidR="00887117" w:rsidRDefault="00887117" w:rsidP="00887117">
      <w:pPr>
        <w:pStyle w:val="msonormalbullet2gif"/>
        <w:spacing w:beforeAutospacing="0" w:after="0" w:afterAutospacing="0"/>
        <w:ind w:left="-1134"/>
        <w:jc w:val="right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="280" w:after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1. Численности органов местного самоуправления Новобелянского сельского поселения  - 1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ед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, фактические затраты на их содержание за 3 квартал 2020 года  заработная плата – 370146,00 руб., начисления на заработную плату – 97119,28 руб.</w:t>
      </w:r>
    </w:p>
    <w:p w:rsidR="00887117" w:rsidRDefault="00887117" w:rsidP="00887117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2. Численность  муниципальных служащих  Новобелянского сельского поселения Кантемировского муниципального района -1 ед., фактические затраты на их содержание  за 3 квартал 2020 года  заработная плата -173273,00 руб., начисления на заработную плату- 44930,85 руб.</w:t>
      </w:r>
    </w:p>
    <w:p w:rsidR="00887117" w:rsidRDefault="00887117" w:rsidP="00887117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887117" w:rsidRDefault="00887117" w:rsidP="00887117">
      <w:pPr>
        <w:pStyle w:val="msonormalbullet2gif"/>
        <w:spacing w:before="280" w:after="280"/>
        <w:jc w:val="both"/>
        <w:rPr>
          <w:rFonts w:ascii="Times New Roman" w:hAnsi="Times New Roman" w:cs="Times New Roman"/>
        </w:rPr>
      </w:pPr>
    </w:p>
    <w:p w:rsidR="00887117" w:rsidRDefault="00887117" w:rsidP="0088711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C261F" w:rsidRDefault="00CC261F"/>
    <w:sectPr w:rsidR="00CC261F" w:rsidSect="00F74C41">
      <w:pgSz w:w="11906" w:h="16838"/>
      <w:pgMar w:top="595" w:right="804" w:bottom="595" w:left="146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117"/>
    <w:rsid w:val="00070682"/>
    <w:rsid w:val="000A284F"/>
    <w:rsid w:val="000F6BD8"/>
    <w:rsid w:val="00403A0E"/>
    <w:rsid w:val="004B1194"/>
    <w:rsid w:val="00887117"/>
    <w:rsid w:val="009B1650"/>
    <w:rsid w:val="00CC261F"/>
    <w:rsid w:val="00FE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17"/>
    <w:pPr>
      <w:suppressAutoHyphens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qFormat/>
    <w:rsid w:val="00887117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qFormat/>
    <w:rsid w:val="00887117"/>
    <w:pPr>
      <w:spacing w:beforeAutospacing="1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qFormat/>
    <w:rsid w:val="00887117"/>
    <w:pPr>
      <w:spacing w:beforeAutospacing="1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</cp:revision>
  <dcterms:created xsi:type="dcterms:W3CDTF">2020-10-19T06:59:00Z</dcterms:created>
  <dcterms:modified xsi:type="dcterms:W3CDTF">2023-06-06T11:12:00Z</dcterms:modified>
</cp:coreProperties>
</file>